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81A63" w14:textId="273BA94F" w:rsidR="002E66DA" w:rsidRPr="008B66D7" w:rsidRDefault="002E66DA" w:rsidP="002E66DA">
      <w:pPr>
        <w:pStyle w:val="Corpodetexto2"/>
        <w:rPr>
          <w:sz w:val="22"/>
          <w:szCs w:val="22"/>
        </w:rPr>
      </w:pPr>
      <w:r w:rsidRPr="008B66D7">
        <w:rPr>
          <w:sz w:val="22"/>
          <w:szCs w:val="22"/>
        </w:rPr>
        <w:t xml:space="preserve">CÂMARA MUNICIPAL DE CARMO DO CAJURU – ATA – </w:t>
      </w:r>
      <w:r>
        <w:rPr>
          <w:sz w:val="22"/>
          <w:szCs w:val="22"/>
          <w:lang w:val="pt-BR"/>
        </w:rPr>
        <w:t xml:space="preserve">TRIGÉSIMA PRIMEIRA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03</w:t>
      </w:r>
      <w:r w:rsidRPr="008B66D7">
        <w:rPr>
          <w:sz w:val="22"/>
          <w:szCs w:val="22"/>
        </w:rPr>
        <w:t xml:space="preserve"> DE </w:t>
      </w:r>
      <w:r>
        <w:rPr>
          <w:sz w:val="22"/>
          <w:szCs w:val="22"/>
          <w:lang w:val="pt-BR"/>
        </w:rPr>
        <w:t xml:space="preserve">NOVEMBRO </w:t>
      </w:r>
      <w:r w:rsidRPr="008B66D7">
        <w:rPr>
          <w:sz w:val="22"/>
          <w:szCs w:val="22"/>
        </w:rPr>
        <w:t>DE 20</w:t>
      </w:r>
      <w:r>
        <w:rPr>
          <w:sz w:val="22"/>
          <w:szCs w:val="22"/>
          <w:lang w:val="pt-BR"/>
        </w:rPr>
        <w:t>20</w:t>
      </w:r>
    </w:p>
    <w:p w14:paraId="7E393EDF" w14:textId="77777777" w:rsidR="002E66DA" w:rsidRPr="002E66DA" w:rsidRDefault="002E66DA" w:rsidP="002E66DA">
      <w:pPr>
        <w:spacing w:line="360" w:lineRule="auto"/>
        <w:jc w:val="both"/>
        <w:rPr>
          <w:rFonts w:ascii="Verdana" w:hAnsi="Verdana" w:cs="Tahoma"/>
          <w:b/>
          <w:bCs/>
          <w:sz w:val="22"/>
          <w:szCs w:val="22"/>
          <w:lang w:val="x-none"/>
        </w:rPr>
      </w:pPr>
    </w:p>
    <w:p w14:paraId="752DFB67" w14:textId="128471C5" w:rsidR="002E66DA" w:rsidRPr="00B9656F" w:rsidRDefault="002E66DA" w:rsidP="002E66DA">
      <w:pPr>
        <w:spacing w:line="360" w:lineRule="auto"/>
        <w:jc w:val="both"/>
        <w:rPr>
          <w:rFonts w:ascii="Verdana" w:hAnsi="Verdana"/>
          <w:sz w:val="22"/>
          <w:szCs w:val="22"/>
        </w:rPr>
      </w:pPr>
      <w:r w:rsidRPr="008B66D7">
        <w:rPr>
          <w:rFonts w:ascii="Verdana" w:hAnsi="Verdana"/>
          <w:sz w:val="22"/>
          <w:szCs w:val="22"/>
        </w:rPr>
        <w:t xml:space="preserve">Aos </w:t>
      </w:r>
      <w:r>
        <w:rPr>
          <w:rFonts w:ascii="Verdana" w:hAnsi="Verdana"/>
          <w:sz w:val="22"/>
          <w:szCs w:val="22"/>
        </w:rPr>
        <w:t>três</w:t>
      </w:r>
      <w:r w:rsidRPr="008B66D7">
        <w:rPr>
          <w:rFonts w:ascii="Verdana" w:hAnsi="Verdana"/>
          <w:sz w:val="22"/>
          <w:szCs w:val="22"/>
        </w:rPr>
        <w:t xml:space="preserve"> (</w:t>
      </w:r>
      <w:r>
        <w:rPr>
          <w:rFonts w:ascii="Verdana" w:hAnsi="Verdana"/>
          <w:sz w:val="22"/>
          <w:szCs w:val="22"/>
        </w:rPr>
        <w:t>03</w:t>
      </w:r>
      <w:r w:rsidRPr="008B66D7">
        <w:rPr>
          <w:rFonts w:ascii="Verdana" w:hAnsi="Verdana"/>
          <w:sz w:val="22"/>
          <w:szCs w:val="22"/>
        </w:rPr>
        <w:t xml:space="preserve">) dias do mês de </w:t>
      </w:r>
      <w:r>
        <w:rPr>
          <w:rFonts w:ascii="Verdana" w:hAnsi="Verdana"/>
          <w:sz w:val="22"/>
          <w:szCs w:val="22"/>
        </w:rPr>
        <w:t>novembro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Trigésima Primeira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w:t>
      </w:r>
      <w:r>
        <w:rPr>
          <w:rFonts w:ascii="Verdana" w:hAnsi="Verdana"/>
          <w:sz w:val="22"/>
          <w:szCs w:val="22"/>
        </w:rPr>
        <w:t>Oliveira. A ausência do Vereadora Zelita Pereira foi justificada pelo Presidente</w:t>
      </w:r>
      <w:r w:rsidRPr="008B66D7">
        <w:rPr>
          <w:rFonts w:ascii="Verdana" w:hAnsi="Verdana"/>
          <w:sz w:val="22"/>
          <w:szCs w:val="22"/>
        </w:rPr>
        <w:t xml:space="preserve">.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logo após em votação resultando aprovada por unanimidade.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e segunda discussão e votação os seguintes projetos: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60</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 xml:space="preserve">institui o dia municipal de conscientização do autismo;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61</w:t>
      </w:r>
      <w:r w:rsidRPr="00B702DB">
        <w:rPr>
          <w:rFonts w:ascii="Verdana" w:hAnsi="Verdana"/>
          <w:b/>
          <w:sz w:val="22"/>
          <w:szCs w:val="22"/>
        </w:rPr>
        <w:t>/2020</w:t>
      </w:r>
      <w:r w:rsidRPr="00B702DB">
        <w:rPr>
          <w:rFonts w:ascii="Verdana" w:hAnsi="Verdana"/>
          <w:sz w:val="22"/>
          <w:szCs w:val="22"/>
        </w:rPr>
        <w:t xml:space="preserve"> que </w:t>
      </w:r>
      <w:r w:rsidRPr="002E66DA">
        <w:rPr>
          <w:rFonts w:ascii="Verdana" w:hAnsi="Verdana"/>
          <w:sz w:val="22"/>
          <w:szCs w:val="22"/>
        </w:rPr>
        <w:t xml:space="preserve">dispõe sobre vedação de nomeação em cargos de provimento em comissão, no âmbito da </w:t>
      </w:r>
      <w:r>
        <w:rPr>
          <w:rFonts w:ascii="Verdana" w:hAnsi="Verdana"/>
          <w:sz w:val="22"/>
          <w:szCs w:val="22"/>
        </w:rPr>
        <w:t>C</w:t>
      </w:r>
      <w:r w:rsidRPr="002E66DA">
        <w:rPr>
          <w:rFonts w:ascii="Verdana" w:hAnsi="Verdana"/>
          <w:sz w:val="22"/>
          <w:szCs w:val="22"/>
        </w:rPr>
        <w:t xml:space="preserve">âmara </w:t>
      </w:r>
      <w:r>
        <w:rPr>
          <w:rFonts w:ascii="Verdana" w:hAnsi="Verdana"/>
          <w:sz w:val="22"/>
          <w:szCs w:val="22"/>
        </w:rPr>
        <w:t>M</w:t>
      </w:r>
      <w:r w:rsidRPr="002E66DA">
        <w:rPr>
          <w:rFonts w:ascii="Verdana" w:hAnsi="Verdana"/>
          <w:sz w:val="22"/>
          <w:szCs w:val="22"/>
        </w:rPr>
        <w:t xml:space="preserve">unicipal, de pessoas condenadas na </w:t>
      </w:r>
      <w:r>
        <w:rPr>
          <w:rFonts w:ascii="Verdana" w:hAnsi="Verdana"/>
          <w:sz w:val="22"/>
          <w:szCs w:val="22"/>
        </w:rPr>
        <w:t>L</w:t>
      </w:r>
      <w:r w:rsidRPr="002E66DA">
        <w:rPr>
          <w:rFonts w:ascii="Verdana" w:hAnsi="Verdana"/>
          <w:sz w:val="22"/>
          <w:szCs w:val="22"/>
        </w:rPr>
        <w:t xml:space="preserve">ei </w:t>
      </w:r>
      <w:r>
        <w:rPr>
          <w:rFonts w:ascii="Verdana" w:hAnsi="Verdana"/>
          <w:sz w:val="22"/>
          <w:szCs w:val="22"/>
        </w:rPr>
        <w:t>M</w:t>
      </w:r>
      <w:r w:rsidRPr="002E66DA">
        <w:rPr>
          <w:rFonts w:ascii="Verdana" w:hAnsi="Verdana"/>
          <w:sz w:val="22"/>
          <w:szCs w:val="22"/>
        </w:rPr>
        <w:t xml:space="preserve">aria da </w:t>
      </w:r>
      <w:r>
        <w:rPr>
          <w:rFonts w:ascii="Verdana" w:hAnsi="Verdana"/>
          <w:sz w:val="22"/>
          <w:szCs w:val="22"/>
        </w:rPr>
        <w:t>P</w:t>
      </w:r>
      <w:r w:rsidRPr="002E66DA">
        <w:rPr>
          <w:rFonts w:ascii="Verdana" w:hAnsi="Verdana"/>
          <w:sz w:val="22"/>
          <w:szCs w:val="22"/>
        </w:rPr>
        <w:t>enha</w:t>
      </w:r>
      <w:r>
        <w:rPr>
          <w:rFonts w:ascii="Verdana" w:hAnsi="Verdana"/>
          <w:sz w:val="22"/>
          <w:szCs w:val="22"/>
        </w:rPr>
        <w:t xml:space="preserve">,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62/2020</w:t>
      </w:r>
      <w:r w:rsidRPr="00B702DB">
        <w:rPr>
          <w:rFonts w:ascii="Verdana" w:hAnsi="Verdana"/>
          <w:sz w:val="22"/>
          <w:szCs w:val="22"/>
        </w:rPr>
        <w:t xml:space="preserve"> que</w:t>
      </w:r>
      <w:r>
        <w:rPr>
          <w:rFonts w:ascii="Verdana" w:hAnsi="Verdana"/>
          <w:sz w:val="22"/>
          <w:szCs w:val="22"/>
        </w:rPr>
        <w:t xml:space="preserve"> </w:t>
      </w:r>
      <w:r w:rsidRPr="002E66DA">
        <w:rPr>
          <w:rFonts w:ascii="Verdana" w:hAnsi="Verdana"/>
          <w:sz w:val="22"/>
          <w:szCs w:val="22"/>
        </w:rPr>
        <w:t>estende denominação de via pública que especifica</w:t>
      </w:r>
      <w:r>
        <w:rPr>
          <w:rFonts w:ascii="Verdana" w:hAnsi="Verdana"/>
          <w:sz w:val="22"/>
          <w:szCs w:val="22"/>
        </w:rPr>
        <w:t xml:space="preserve">. Em seguida, o Presidente 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BA7A52">
        <w:rPr>
          <w:rFonts w:ascii="Verdana" w:hAnsi="Verdana"/>
          <w:b/>
          <w:sz w:val="22"/>
          <w:szCs w:val="22"/>
        </w:rPr>
        <w:t>60</w:t>
      </w:r>
      <w:r w:rsidRPr="00B702DB">
        <w:rPr>
          <w:rFonts w:ascii="Verdana" w:hAnsi="Verdana"/>
          <w:b/>
          <w:sz w:val="22"/>
          <w:szCs w:val="22"/>
        </w:rPr>
        <w:t>/2020</w:t>
      </w:r>
      <w:r>
        <w:rPr>
          <w:rFonts w:ascii="Verdana" w:hAnsi="Verdana"/>
          <w:sz w:val="22"/>
          <w:szCs w:val="22"/>
        </w:rPr>
        <w:t xml:space="preserve">, determinando as comissões competentes que procedessem à apresentação dos pareceres ao projeto, os quais foram pela tramitação e aprovação do mesmo. Após a apresentação dos pareceres, o Presidente determinou ao 1º Secretário que procedesse a leitura do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BA7A52">
        <w:rPr>
          <w:rFonts w:ascii="Verdana" w:hAnsi="Verdana"/>
          <w:b/>
          <w:sz w:val="22"/>
          <w:szCs w:val="22"/>
        </w:rPr>
        <w:t>60</w:t>
      </w:r>
      <w:r w:rsidRPr="00B702DB">
        <w:rPr>
          <w:rFonts w:ascii="Verdana" w:hAnsi="Verdana"/>
          <w:b/>
          <w:sz w:val="22"/>
          <w:szCs w:val="22"/>
        </w:rPr>
        <w:t>/2020</w:t>
      </w:r>
      <w:r>
        <w:rPr>
          <w:rFonts w:ascii="Verdana" w:hAnsi="Verdana"/>
          <w:sz w:val="22"/>
          <w:szCs w:val="22"/>
        </w:rPr>
        <w:t xml:space="preserve">. Após a leitura, o Presidente colocou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BA7A52">
        <w:rPr>
          <w:rFonts w:ascii="Verdana" w:hAnsi="Verdana"/>
          <w:b/>
          <w:sz w:val="22"/>
          <w:szCs w:val="22"/>
        </w:rPr>
        <w:t>60</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primeira discussão, e em seguida em primeira votação resultando aprovado por </w:t>
      </w:r>
      <w:r w:rsidR="00BA7A52">
        <w:rPr>
          <w:rFonts w:ascii="Verdana" w:hAnsi="Verdana"/>
          <w:sz w:val="22"/>
          <w:szCs w:val="22"/>
        </w:rPr>
        <w:t>unanimidade</w:t>
      </w:r>
      <w:r>
        <w:rPr>
          <w:rFonts w:ascii="Verdana" w:hAnsi="Verdana"/>
          <w:sz w:val="22"/>
          <w:szCs w:val="22"/>
        </w:rPr>
        <w:t xml:space="preserve">. Após a votação, o Presidente consultou ao Plenário se aprovava a </w:t>
      </w:r>
      <w:r>
        <w:rPr>
          <w:rFonts w:ascii="Verdana" w:hAnsi="Verdana"/>
          <w:sz w:val="22"/>
          <w:szCs w:val="22"/>
        </w:rPr>
        <w:lastRenderedPageBreak/>
        <w:t xml:space="preserve">apreciação do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BA7A52">
        <w:rPr>
          <w:rFonts w:ascii="Verdana" w:hAnsi="Verdana"/>
          <w:b/>
          <w:sz w:val="22"/>
          <w:szCs w:val="22"/>
        </w:rPr>
        <w:t>60</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segunda votação, sendo aprovado por unanimidade. Após aprovação plenária, o Presidente colocou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BA7A52">
        <w:rPr>
          <w:rFonts w:ascii="Verdana" w:hAnsi="Verdana"/>
          <w:b/>
          <w:sz w:val="22"/>
          <w:szCs w:val="22"/>
        </w:rPr>
        <w:t>60</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segunda discussão, e na sequência em segunda votação resultando aprovado por </w:t>
      </w:r>
      <w:r w:rsidR="00BA7A52">
        <w:rPr>
          <w:rFonts w:ascii="Verdana" w:hAnsi="Verdana"/>
          <w:sz w:val="22"/>
          <w:szCs w:val="22"/>
        </w:rPr>
        <w:t>unanimidade</w:t>
      </w:r>
      <w:r>
        <w:rPr>
          <w:rFonts w:ascii="Verdana" w:hAnsi="Verdana"/>
          <w:sz w:val="22"/>
          <w:szCs w:val="22"/>
        </w:rPr>
        <w:t>.</w:t>
      </w:r>
      <w:r w:rsidRPr="00502AF1">
        <w:rPr>
          <w:rFonts w:ascii="Verdana" w:hAnsi="Verdana"/>
          <w:sz w:val="22"/>
          <w:szCs w:val="22"/>
        </w:rPr>
        <w:t xml:space="preserve"> </w:t>
      </w:r>
      <w:r>
        <w:rPr>
          <w:rFonts w:ascii="Verdana" w:hAnsi="Verdana"/>
          <w:sz w:val="22"/>
          <w:szCs w:val="22"/>
        </w:rPr>
        <w:t xml:space="preserve">O Presidente passou para apreciação do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6</w:t>
      </w:r>
      <w:r w:rsidR="00BA7A52">
        <w:rPr>
          <w:rFonts w:ascii="Verdana" w:hAnsi="Verdana"/>
          <w:b/>
          <w:sz w:val="22"/>
          <w:szCs w:val="22"/>
        </w:rPr>
        <w:t>1</w:t>
      </w:r>
      <w:r w:rsidRPr="00B702DB">
        <w:rPr>
          <w:rFonts w:ascii="Verdana" w:hAnsi="Verdana"/>
          <w:b/>
          <w:sz w:val="22"/>
          <w:szCs w:val="22"/>
        </w:rPr>
        <w:t>/2020</w:t>
      </w:r>
      <w:r w:rsidR="00BA7A52">
        <w:rPr>
          <w:rFonts w:ascii="Verdana" w:hAnsi="Verdana"/>
          <w:b/>
          <w:sz w:val="22"/>
          <w:szCs w:val="22"/>
        </w:rPr>
        <w:t>,</w:t>
      </w:r>
      <w:r>
        <w:rPr>
          <w:rFonts w:ascii="Verdana" w:hAnsi="Verdana"/>
          <w:sz w:val="22"/>
          <w:szCs w:val="22"/>
        </w:rPr>
        <w:t xml:space="preserve"> determinando as comissões competentes que procedessem à apresentação dos pareceres ao projeto, os quais foram pela tramitação e aprovação do mesmo. Após a apresentação dos pareceres, o Presidente determinou ao 1º Secretário que procedesse a leitura do </w:t>
      </w:r>
      <w:r w:rsidRPr="000B0E60">
        <w:rPr>
          <w:rFonts w:ascii="Verdana" w:hAnsi="Verdana"/>
          <w:b/>
          <w:sz w:val="22"/>
          <w:szCs w:val="22"/>
        </w:rPr>
        <w:t xml:space="preserve">Projeto de Lei Nº </w:t>
      </w:r>
      <w:r>
        <w:rPr>
          <w:rFonts w:ascii="Verdana" w:hAnsi="Verdana"/>
          <w:b/>
          <w:sz w:val="22"/>
          <w:szCs w:val="22"/>
        </w:rPr>
        <w:t>6</w:t>
      </w:r>
      <w:r w:rsidR="00BA7A52">
        <w:rPr>
          <w:rFonts w:ascii="Verdana" w:hAnsi="Verdana"/>
          <w:b/>
          <w:sz w:val="22"/>
          <w:szCs w:val="22"/>
        </w:rPr>
        <w:t>1</w:t>
      </w:r>
      <w:r w:rsidRPr="000B0E60">
        <w:rPr>
          <w:rFonts w:ascii="Verdana" w:hAnsi="Verdana"/>
          <w:b/>
          <w:sz w:val="22"/>
          <w:szCs w:val="22"/>
        </w:rPr>
        <w:t>/20</w:t>
      </w:r>
      <w:r>
        <w:rPr>
          <w:rFonts w:ascii="Verdana" w:hAnsi="Verdana"/>
          <w:b/>
          <w:sz w:val="22"/>
          <w:szCs w:val="22"/>
        </w:rPr>
        <w:t>20</w:t>
      </w:r>
      <w:r>
        <w:rPr>
          <w:rFonts w:ascii="Verdana" w:hAnsi="Verdana"/>
          <w:sz w:val="22"/>
          <w:szCs w:val="22"/>
        </w:rPr>
        <w:t xml:space="preserve">. Após a leitura, o Presidente colocou o </w:t>
      </w:r>
      <w:r>
        <w:rPr>
          <w:rFonts w:ascii="Verdana" w:hAnsi="Verdana"/>
          <w:b/>
          <w:sz w:val="22"/>
          <w:szCs w:val="22"/>
        </w:rPr>
        <w:t>Projeto de Lei Nº 6</w:t>
      </w:r>
      <w:r w:rsidR="00BA7A52">
        <w:rPr>
          <w:rFonts w:ascii="Verdana" w:hAnsi="Verdana"/>
          <w:b/>
          <w:sz w:val="22"/>
          <w:szCs w:val="22"/>
        </w:rPr>
        <w:t>1</w:t>
      </w:r>
      <w:r w:rsidRPr="004A47C3">
        <w:rPr>
          <w:rFonts w:ascii="Verdana" w:hAnsi="Verdana"/>
          <w:b/>
          <w:sz w:val="22"/>
          <w:szCs w:val="22"/>
        </w:rPr>
        <w:t>/20</w:t>
      </w:r>
      <w:r>
        <w:rPr>
          <w:rFonts w:ascii="Verdana" w:hAnsi="Verdana"/>
          <w:b/>
          <w:sz w:val="22"/>
          <w:szCs w:val="22"/>
        </w:rPr>
        <w:t>20</w:t>
      </w:r>
      <w:r>
        <w:rPr>
          <w:rFonts w:ascii="Verdana" w:hAnsi="Verdana"/>
          <w:sz w:val="22"/>
          <w:szCs w:val="22"/>
        </w:rPr>
        <w:t xml:space="preserve"> em primeira discussão. Após a discussão, o Presidente colocou o projeto em primeira votação resultando aprovado por </w:t>
      </w:r>
      <w:r w:rsidR="00BA7A52">
        <w:rPr>
          <w:rFonts w:ascii="Verdana" w:hAnsi="Verdana"/>
          <w:sz w:val="22"/>
          <w:szCs w:val="22"/>
        </w:rPr>
        <w:t>08 (oito) votos favoráveis e 01 (um) contrário, sendo este emitido pelo Vereador Adriano Nogueira.</w:t>
      </w:r>
      <w:r>
        <w:rPr>
          <w:rFonts w:ascii="Verdana" w:hAnsi="Verdana"/>
          <w:sz w:val="22"/>
          <w:szCs w:val="22"/>
        </w:rPr>
        <w:t xml:space="preserve"> </w:t>
      </w:r>
      <w:r w:rsidRPr="001342D7">
        <w:rPr>
          <w:rFonts w:ascii="Verdana" w:hAnsi="Verdana"/>
          <w:sz w:val="22"/>
          <w:szCs w:val="22"/>
        </w:rPr>
        <w:t xml:space="preserve">Após a votação, o Presidente consultou ao Plenário se aprovava a apreciação do </w:t>
      </w:r>
      <w:r w:rsidRPr="001342D7">
        <w:rPr>
          <w:rFonts w:ascii="Verdana" w:hAnsi="Verdana"/>
          <w:b/>
          <w:bCs/>
          <w:sz w:val="22"/>
          <w:szCs w:val="22"/>
        </w:rPr>
        <w:t xml:space="preserve">Projeto de Lei Nº </w:t>
      </w:r>
      <w:r>
        <w:rPr>
          <w:rFonts w:ascii="Verdana" w:hAnsi="Verdana"/>
          <w:b/>
          <w:bCs/>
          <w:sz w:val="22"/>
          <w:szCs w:val="22"/>
        </w:rPr>
        <w:t>6</w:t>
      </w:r>
      <w:r w:rsidR="00BA7A52">
        <w:rPr>
          <w:rFonts w:ascii="Verdana" w:hAnsi="Verdana"/>
          <w:b/>
          <w:bCs/>
          <w:sz w:val="22"/>
          <w:szCs w:val="22"/>
        </w:rPr>
        <w:t>1</w:t>
      </w:r>
      <w:r w:rsidRPr="001342D7">
        <w:rPr>
          <w:rFonts w:ascii="Verdana" w:hAnsi="Verdana"/>
          <w:b/>
          <w:bCs/>
          <w:sz w:val="22"/>
          <w:szCs w:val="22"/>
        </w:rPr>
        <w:t>/2020</w:t>
      </w:r>
      <w:r w:rsidRPr="001342D7">
        <w:rPr>
          <w:rFonts w:ascii="Verdana" w:hAnsi="Verdana"/>
          <w:sz w:val="22"/>
          <w:szCs w:val="22"/>
        </w:rPr>
        <w:t xml:space="preserve"> em segunda votação, sendo aprovado por unanimidade. Após aprovação plenária, o Presidente colocou o </w:t>
      </w:r>
      <w:r w:rsidRPr="001342D7">
        <w:rPr>
          <w:rFonts w:ascii="Verdana" w:hAnsi="Verdana"/>
          <w:b/>
          <w:bCs/>
          <w:sz w:val="22"/>
          <w:szCs w:val="22"/>
        </w:rPr>
        <w:t xml:space="preserve">Projeto de Lei Nº </w:t>
      </w:r>
      <w:r>
        <w:rPr>
          <w:rFonts w:ascii="Verdana" w:hAnsi="Verdana"/>
          <w:b/>
          <w:bCs/>
          <w:sz w:val="22"/>
          <w:szCs w:val="22"/>
        </w:rPr>
        <w:t>6</w:t>
      </w:r>
      <w:r w:rsidR="00BA7A52">
        <w:rPr>
          <w:rFonts w:ascii="Verdana" w:hAnsi="Verdana"/>
          <w:b/>
          <w:bCs/>
          <w:sz w:val="22"/>
          <w:szCs w:val="22"/>
        </w:rPr>
        <w:t>1</w:t>
      </w:r>
      <w:r w:rsidRPr="001342D7">
        <w:rPr>
          <w:rFonts w:ascii="Verdana" w:hAnsi="Verdana"/>
          <w:b/>
          <w:bCs/>
          <w:sz w:val="22"/>
          <w:szCs w:val="22"/>
        </w:rPr>
        <w:t>/2020</w:t>
      </w:r>
      <w:r w:rsidRPr="001342D7">
        <w:rPr>
          <w:rFonts w:ascii="Verdana" w:hAnsi="Verdana"/>
          <w:sz w:val="22"/>
          <w:szCs w:val="22"/>
        </w:rPr>
        <w:t xml:space="preserve"> em segunda discussão, e na sequência em segunda votação resultando aprovado por </w:t>
      </w:r>
      <w:r w:rsidR="00BA7A52">
        <w:rPr>
          <w:rFonts w:ascii="Verdana" w:hAnsi="Verdana"/>
          <w:sz w:val="22"/>
          <w:szCs w:val="22"/>
        </w:rPr>
        <w:t xml:space="preserve">08 (oito) votos favoráveis e 01 (um) contrário, sendo este emitido pelo Vereador Adriano Nogueira. </w:t>
      </w:r>
      <w:r w:rsidRPr="001342D7">
        <w:rPr>
          <w:rFonts w:ascii="Verdana" w:hAnsi="Verdana"/>
          <w:sz w:val="22"/>
          <w:szCs w:val="22"/>
        </w:rPr>
        <w:t xml:space="preserve"> Em seguida, o Presidente colocou em apreciação o </w:t>
      </w:r>
      <w:r w:rsidRPr="001342D7">
        <w:rPr>
          <w:rFonts w:ascii="Verdana" w:hAnsi="Verdana"/>
          <w:b/>
          <w:bCs/>
          <w:sz w:val="22"/>
          <w:szCs w:val="22"/>
        </w:rPr>
        <w:t>Projeto de Lei Nº 6</w:t>
      </w:r>
      <w:r w:rsidR="00BA7A52">
        <w:rPr>
          <w:rFonts w:ascii="Verdana" w:hAnsi="Verdana"/>
          <w:b/>
          <w:bCs/>
          <w:sz w:val="22"/>
          <w:szCs w:val="22"/>
        </w:rPr>
        <w:t>2</w:t>
      </w:r>
      <w:r w:rsidRPr="001342D7">
        <w:rPr>
          <w:rFonts w:ascii="Verdana" w:hAnsi="Verdana"/>
          <w:b/>
          <w:bCs/>
          <w:sz w:val="22"/>
          <w:szCs w:val="22"/>
        </w:rPr>
        <w:t>/2020</w:t>
      </w:r>
      <w:r w:rsidRPr="001342D7">
        <w:rPr>
          <w:rFonts w:ascii="Verdana" w:hAnsi="Verdana"/>
          <w:sz w:val="22"/>
          <w:szCs w:val="22"/>
        </w:rPr>
        <w:t xml:space="preserve">, determinando as comissões competentes que procedessem à apresentação dos pareceres ao projeto, os quais foram pela tramitação e aprovação do mesmo. Após a apresentação dos pareceres, o Presidente determinou ao 1º Secretário que procedesse a leitura do </w:t>
      </w:r>
      <w:r w:rsidRPr="001342D7">
        <w:rPr>
          <w:rFonts w:ascii="Verdana" w:hAnsi="Verdana"/>
          <w:b/>
          <w:bCs/>
          <w:sz w:val="22"/>
          <w:szCs w:val="22"/>
        </w:rPr>
        <w:t>Projeto de Lei Nº 6</w:t>
      </w:r>
      <w:r w:rsidR="00BA7A52">
        <w:rPr>
          <w:rFonts w:ascii="Verdana" w:hAnsi="Verdana"/>
          <w:b/>
          <w:bCs/>
          <w:sz w:val="22"/>
          <w:szCs w:val="22"/>
        </w:rPr>
        <w:t>2</w:t>
      </w:r>
      <w:r w:rsidRPr="001342D7">
        <w:rPr>
          <w:rFonts w:ascii="Verdana" w:hAnsi="Verdana"/>
          <w:b/>
          <w:bCs/>
          <w:sz w:val="22"/>
          <w:szCs w:val="22"/>
        </w:rPr>
        <w:t>/2020</w:t>
      </w:r>
      <w:r w:rsidRPr="001342D7">
        <w:rPr>
          <w:rFonts w:ascii="Verdana" w:hAnsi="Verdana"/>
          <w:sz w:val="22"/>
          <w:szCs w:val="22"/>
        </w:rPr>
        <w:t xml:space="preserve">. Após a leitura, o Presidente colocou o </w:t>
      </w:r>
      <w:r w:rsidRPr="001342D7">
        <w:rPr>
          <w:rFonts w:ascii="Verdana" w:hAnsi="Verdana"/>
          <w:b/>
          <w:bCs/>
          <w:sz w:val="22"/>
          <w:szCs w:val="22"/>
        </w:rPr>
        <w:t>Projeto de Lei Nº 6</w:t>
      </w:r>
      <w:r w:rsidR="00BA7A52">
        <w:rPr>
          <w:rFonts w:ascii="Verdana" w:hAnsi="Verdana"/>
          <w:b/>
          <w:bCs/>
          <w:sz w:val="22"/>
          <w:szCs w:val="22"/>
        </w:rPr>
        <w:t>2</w:t>
      </w:r>
      <w:r w:rsidRPr="001342D7">
        <w:rPr>
          <w:rFonts w:ascii="Verdana" w:hAnsi="Verdana"/>
          <w:b/>
          <w:bCs/>
          <w:sz w:val="22"/>
          <w:szCs w:val="22"/>
        </w:rPr>
        <w:t>/2020</w:t>
      </w:r>
      <w:r w:rsidRPr="001342D7">
        <w:rPr>
          <w:rFonts w:ascii="Verdana" w:hAnsi="Verdana"/>
          <w:sz w:val="22"/>
          <w:szCs w:val="22"/>
        </w:rPr>
        <w:t xml:space="preserve"> em primeira discussão. Após a discussão, o Presidente colocou o projeto em primeira votação resultando aprovado por unanimidade. Após a votação, o Presidente consultou ao Plenário se aprovava a apreciação do </w:t>
      </w:r>
      <w:r w:rsidRPr="001342D7">
        <w:rPr>
          <w:rFonts w:ascii="Verdana" w:hAnsi="Verdana"/>
          <w:b/>
          <w:bCs/>
          <w:sz w:val="22"/>
          <w:szCs w:val="22"/>
        </w:rPr>
        <w:t>Projeto de Lei Nº 6</w:t>
      </w:r>
      <w:r w:rsidR="00BA7A52">
        <w:rPr>
          <w:rFonts w:ascii="Verdana" w:hAnsi="Verdana"/>
          <w:b/>
          <w:bCs/>
          <w:sz w:val="22"/>
          <w:szCs w:val="22"/>
        </w:rPr>
        <w:t>2</w:t>
      </w:r>
      <w:r w:rsidRPr="001342D7">
        <w:rPr>
          <w:rFonts w:ascii="Verdana" w:hAnsi="Verdana"/>
          <w:b/>
          <w:bCs/>
          <w:sz w:val="22"/>
          <w:szCs w:val="22"/>
        </w:rPr>
        <w:t>/2020</w:t>
      </w:r>
      <w:r w:rsidRPr="001342D7">
        <w:rPr>
          <w:rFonts w:ascii="Verdana" w:hAnsi="Verdana"/>
          <w:sz w:val="22"/>
          <w:szCs w:val="22"/>
        </w:rPr>
        <w:t xml:space="preserve"> em segunda votação, sendo aprovado por unanimidade. Após aprovação plenária, o Presidente colocou o </w:t>
      </w:r>
      <w:r w:rsidRPr="001342D7">
        <w:rPr>
          <w:rFonts w:ascii="Verdana" w:hAnsi="Verdana"/>
          <w:b/>
          <w:bCs/>
          <w:sz w:val="22"/>
          <w:szCs w:val="22"/>
        </w:rPr>
        <w:t>Projeto de Lei Nº 6</w:t>
      </w:r>
      <w:r w:rsidR="00BA7A52">
        <w:rPr>
          <w:rFonts w:ascii="Verdana" w:hAnsi="Verdana"/>
          <w:b/>
          <w:bCs/>
          <w:sz w:val="22"/>
          <w:szCs w:val="22"/>
        </w:rPr>
        <w:t>2</w:t>
      </w:r>
      <w:r w:rsidRPr="001342D7">
        <w:rPr>
          <w:rFonts w:ascii="Verdana" w:hAnsi="Verdana"/>
          <w:b/>
          <w:bCs/>
          <w:sz w:val="22"/>
          <w:szCs w:val="22"/>
        </w:rPr>
        <w:t>/2020</w:t>
      </w:r>
      <w:r w:rsidRPr="001342D7">
        <w:rPr>
          <w:rFonts w:ascii="Verdana" w:hAnsi="Verdana"/>
          <w:sz w:val="22"/>
          <w:szCs w:val="22"/>
        </w:rPr>
        <w:t xml:space="preserve"> em segunda discussão, e na sequência em segunda votação resultando aprovado por unanimidade.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Trigésima </w:t>
      </w:r>
      <w:r w:rsidR="00BA7A52">
        <w:rPr>
          <w:rFonts w:ascii="Verdana" w:hAnsi="Verdana"/>
          <w:sz w:val="22"/>
          <w:szCs w:val="22"/>
        </w:rPr>
        <w:t>Segunda</w:t>
      </w:r>
      <w:r w:rsidRPr="008B66D7">
        <w:rPr>
          <w:rFonts w:ascii="Verdana" w:hAnsi="Verdana"/>
          <w:sz w:val="22"/>
          <w:szCs w:val="22"/>
        </w:rPr>
        <w:t xml:space="preserve"> Reunião Ordinária, prevista para ocorrer no dia </w:t>
      </w:r>
      <w:r w:rsidR="00BA7A52">
        <w:rPr>
          <w:rFonts w:ascii="Verdana" w:hAnsi="Verdana"/>
          <w:sz w:val="22"/>
          <w:szCs w:val="22"/>
        </w:rPr>
        <w:t>10</w:t>
      </w:r>
      <w:r>
        <w:rPr>
          <w:rFonts w:ascii="Verdana" w:hAnsi="Verdana"/>
          <w:sz w:val="22"/>
          <w:szCs w:val="22"/>
        </w:rPr>
        <w:t xml:space="preserve"> (</w:t>
      </w:r>
      <w:r w:rsidR="00BA7A52">
        <w:rPr>
          <w:rFonts w:ascii="Verdana" w:hAnsi="Verdana"/>
          <w:sz w:val="22"/>
          <w:szCs w:val="22"/>
        </w:rPr>
        <w:t>dez</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novembro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BA7A52">
        <w:rPr>
          <w:rFonts w:ascii="Verdana" w:hAnsi="Verdana"/>
          <w:sz w:val="22"/>
          <w:szCs w:val="22"/>
        </w:rPr>
        <w:t>0</w:t>
      </w:r>
      <w:r>
        <w:rPr>
          <w:rFonts w:ascii="Verdana" w:hAnsi="Verdana"/>
          <w:sz w:val="22"/>
          <w:szCs w:val="22"/>
        </w:rPr>
        <w:t>9</w:t>
      </w:r>
      <w:r w:rsidRPr="008B66D7">
        <w:rPr>
          <w:rFonts w:ascii="Verdana" w:hAnsi="Verdana"/>
          <w:sz w:val="22"/>
          <w:szCs w:val="22"/>
        </w:rPr>
        <w:t xml:space="preserve"> (</w:t>
      </w:r>
      <w:r w:rsidR="00BA7A52">
        <w:rPr>
          <w:rFonts w:ascii="Verdana" w:hAnsi="Verdana"/>
          <w:sz w:val="22"/>
          <w:szCs w:val="22"/>
        </w:rPr>
        <w:t>nove</w:t>
      </w:r>
      <w:r w:rsidRPr="008B66D7">
        <w:rPr>
          <w:rFonts w:ascii="Verdana" w:hAnsi="Verdana"/>
          <w:sz w:val="22"/>
          <w:szCs w:val="22"/>
        </w:rPr>
        <w:t xml:space="preserve">) de </w:t>
      </w:r>
      <w:r w:rsidR="00BA7A52">
        <w:rPr>
          <w:rFonts w:ascii="Verdana" w:hAnsi="Verdana"/>
          <w:sz w:val="22"/>
          <w:szCs w:val="22"/>
        </w:rPr>
        <w:t>novem</w:t>
      </w:r>
      <w:r>
        <w:rPr>
          <w:rFonts w:ascii="Verdana" w:hAnsi="Verdana"/>
          <w:sz w:val="22"/>
          <w:szCs w:val="22"/>
        </w:rPr>
        <w:t>bro, à</w:t>
      </w:r>
      <w:r w:rsidRPr="008B66D7">
        <w:rPr>
          <w:rFonts w:ascii="Verdana" w:hAnsi="Verdana"/>
          <w:sz w:val="22"/>
          <w:szCs w:val="22"/>
        </w:rPr>
        <w:t>s 16 horas</w:t>
      </w:r>
      <w:r w:rsidR="00BA7A52">
        <w:rPr>
          <w:rFonts w:ascii="Verdana" w:hAnsi="Verdana"/>
          <w:sz w:val="22"/>
          <w:szCs w:val="22"/>
        </w:rPr>
        <w:t>.</w:t>
      </w:r>
      <w:r w:rsidRPr="008B66D7">
        <w:rPr>
          <w:rFonts w:ascii="Verdana" w:hAnsi="Verdana"/>
          <w:sz w:val="22"/>
          <w:szCs w:val="22"/>
        </w:rPr>
        <w:t xml:space="preserve"> </w:t>
      </w:r>
      <w:r>
        <w:rPr>
          <w:rFonts w:ascii="Verdana" w:hAnsi="Verdana"/>
          <w:sz w:val="22"/>
          <w:szCs w:val="22"/>
        </w:rPr>
        <w:t xml:space="preserve">O Presidente determinou ao 1º Secretário que procedesse a leitura e distribuição do </w:t>
      </w:r>
      <w:r w:rsidRPr="00B465A2">
        <w:rPr>
          <w:rFonts w:ascii="Verdana" w:hAnsi="Verdana"/>
          <w:b/>
          <w:bCs/>
          <w:sz w:val="22"/>
          <w:szCs w:val="22"/>
        </w:rPr>
        <w:t xml:space="preserve">Projeto de </w:t>
      </w:r>
      <w:r w:rsidR="00BA7A52">
        <w:rPr>
          <w:rFonts w:ascii="Verdana" w:hAnsi="Verdana"/>
          <w:b/>
          <w:bCs/>
          <w:sz w:val="22"/>
          <w:szCs w:val="22"/>
        </w:rPr>
        <w:t>Resolução</w:t>
      </w:r>
      <w:r w:rsidRPr="00B465A2">
        <w:rPr>
          <w:rFonts w:ascii="Verdana" w:hAnsi="Verdana"/>
          <w:b/>
          <w:bCs/>
          <w:sz w:val="22"/>
          <w:szCs w:val="22"/>
        </w:rPr>
        <w:t xml:space="preserve"> Nº </w:t>
      </w:r>
      <w:r w:rsidR="00BA7A52">
        <w:rPr>
          <w:rFonts w:ascii="Verdana" w:hAnsi="Verdana"/>
          <w:b/>
          <w:bCs/>
          <w:sz w:val="22"/>
          <w:szCs w:val="22"/>
        </w:rPr>
        <w:t>003</w:t>
      </w:r>
      <w:r w:rsidRPr="00B465A2">
        <w:rPr>
          <w:rFonts w:ascii="Verdana" w:hAnsi="Verdana"/>
          <w:b/>
          <w:bCs/>
          <w:sz w:val="22"/>
          <w:szCs w:val="22"/>
        </w:rPr>
        <w:t>/2020</w:t>
      </w:r>
      <w:r>
        <w:rPr>
          <w:rFonts w:ascii="Verdana" w:hAnsi="Verdana"/>
          <w:sz w:val="22"/>
          <w:szCs w:val="22"/>
        </w:rPr>
        <w:t xml:space="preserve">, que estende denominação de via pública que especifica, e do </w:t>
      </w:r>
      <w:r w:rsidRPr="00B465A2">
        <w:rPr>
          <w:rFonts w:ascii="Verdana" w:hAnsi="Verdana"/>
          <w:b/>
          <w:bCs/>
          <w:sz w:val="22"/>
          <w:szCs w:val="22"/>
        </w:rPr>
        <w:t>Projeto de Lei Nº 66/2020</w:t>
      </w:r>
      <w:r>
        <w:rPr>
          <w:rFonts w:ascii="Verdana" w:hAnsi="Verdana"/>
          <w:sz w:val="22"/>
          <w:szCs w:val="22"/>
        </w:rPr>
        <w:t xml:space="preserve">, que </w:t>
      </w:r>
      <w:r w:rsidR="00BA7A52" w:rsidRPr="00BA7A52">
        <w:rPr>
          <w:rFonts w:ascii="Verdana" w:hAnsi="Verdana"/>
          <w:sz w:val="22"/>
          <w:szCs w:val="22"/>
        </w:rPr>
        <w:t xml:space="preserve">institui o regime especial de teletrabalho para os servidores públicos no âmbito da </w:t>
      </w:r>
      <w:r w:rsidR="00BA7A52">
        <w:rPr>
          <w:rFonts w:ascii="Verdana" w:hAnsi="Verdana"/>
          <w:sz w:val="22"/>
          <w:szCs w:val="22"/>
        </w:rPr>
        <w:t>C</w:t>
      </w:r>
      <w:r w:rsidR="00BA7A52" w:rsidRPr="00BA7A52">
        <w:rPr>
          <w:rFonts w:ascii="Verdana" w:hAnsi="Verdana"/>
          <w:sz w:val="22"/>
          <w:szCs w:val="22"/>
        </w:rPr>
        <w:t xml:space="preserve">âmara </w:t>
      </w:r>
      <w:r w:rsidR="00BA7A52">
        <w:rPr>
          <w:rFonts w:ascii="Verdana" w:hAnsi="Verdana"/>
          <w:sz w:val="22"/>
          <w:szCs w:val="22"/>
        </w:rPr>
        <w:t>M</w:t>
      </w:r>
      <w:r w:rsidR="00BA7A52" w:rsidRPr="00BA7A52">
        <w:rPr>
          <w:rFonts w:ascii="Verdana" w:hAnsi="Verdana"/>
          <w:sz w:val="22"/>
          <w:szCs w:val="22"/>
        </w:rPr>
        <w:t xml:space="preserve">unicipal </w:t>
      </w:r>
      <w:r w:rsidR="00BA7A52" w:rsidRPr="00BA7A52">
        <w:rPr>
          <w:rFonts w:ascii="Verdana" w:hAnsi="Verdana"/>
          <w:sz w:val="22"/>
          <w:szCs w:val="22"/>
        </w:rPr>
        <w:lastRenderedPageBreak/>
        <w:t xml:space="preserve">de </w:t>
      </w:r>
      <w:r w:rsidR="00BA7A52">
        <w:rPr>
          <w:rFonts w:ascii="Verdana" w:hAnsi="Verdana"/>
          <w:sz w:val="22"/>
          <w:szCs w:val="22"/>
        </w:rPr>
        <w:t>C</w:t>
      </w:r>
      <w:r w:rsidR="00BA7A52" w:rsidRPr="00BA7A52">
        <w:rPr>
          <w:rFonts w:ascii="Verdana" w:hAnsi="Verdana"/>
          <w:sz w:val="22"/>
          <w:szCs w:val="22"/>
        </w:rPr>
        <w:t xml:space="preserve">armo do </w:t>
      </w:r>
      <w:r w:rsidR="00BA7A52">
        <w:rPr>
          <w:rFonts w:ascii="Verdana" w:hAnsi="Verdana"/>
          <w:sz w:val="22"/>
          <w:szCs w:val="22"/>
        </w:rPr>
        <w:t>C</w:t>
      </w:r>
      <w:r w:rsidR="00BA7A52" w:rsidRPr="00BA7A52">
        <w:rPr>
          <w:rFonts w:ascii="Verdana" w:hAnsi="Verdana"/>
          <w:sz w:val="22"/>
          <w:szCs w:val="22"/>
        </w:rPr>
        <w:t>ajuru</w:t>
      </w:r>
      <w:r>
        <w:rPr>
          <w:rFonts w:ascii="Verdana" w:hAnsi="Verdana"/>
          <w:sz w:val="22"/>
          <w:szCs w:val="22"/>
        </w:rPr>
        <w:t xml:space="preserve">.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Manifestou-se o Vereador Sebastião de Faria</w:t>
      </w:r>
      <w:r w:rsidR="00FD468A">
        <w:rPr>
          <w:rFonts w:ascii="Verdana" w:hAnsi="Verdana"/>
          <w:sz w:val="22"/>
          <w:szCs w:val="22"/>
        </w:rPr>
        <w:t xml:space="preserve"> e Rodrigo Eustáquio</w:t>
      </w:r>
      <w:r w:rsidRPr="008B66D7">
        <w:rPr>
          <w:rFonts w:ascii="Verdana" w:hAnsi="Verdana"/>
          <w:sz w:val="22"/>
          <w:szCs w:val="22"/>
        </w:rPr>
        <w:t>. Em seguida o Sr. Presidente determinou ao 1º Secretário que procedesse a chamada final dos Vereadores. E não havendo mais nada a tratar, o Sr. Presidente agradeceu a presença de todos e encerrou a presente reunião. E para que conste, eu</w:t>
      </w:r>
      <w:bookmarkStart w:id="0" w:name="_GoBack"/>
      <w:bookmarkEnd w:id="0"/>
      <w:r w:rsidRPr="008B66D7">
        <w:rPr>
          <w:rFonts w:ascii="Verdana" w:hAnsi="Verdana"/>
          <w:sz w:val="22"/>
          <w:szCs w:val="22"/>
        </w:rPr>
        <w:t xml:space="preserve">,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76210B">
        <w:rPr>
          <w:rFonts w:ascii="Verdana" w:hAnsi="Verdana"/>
          <w:sz w:val="22"/>
          <w:szCs w:val="22"/>
        </w:rPr>
        <w:t>3</w:t>
      </w:r>
      <w:r w:rsidRPr="008B66D7">
        <w:rPr>
          <w:rFonts w:ascii="Verdana" w:hAnsi="Verdana"/>
          <w:sz w:val="22"/>
          <w:szCs w:val="22"/>
        </w:rPr>
        <w:t xml:space="preserve"> (</w:t>
      </w:r>
      <w:r w:rsidR="0076210B">
        <w:rPr>
          <w:rFonts w:ascii="Verdana" w:hAnsi="Verdana"/>
          <w:sz w:val="22"/>
          <w:szCs w:val="22"/>
        </w:rPr>
        <w:t>três</w:t>
      </w:r>
      <w:r w:rsidRPr="008B66D7">
        <w:rPr>
          <w:rFonts w:ascii="Verdana" w:hAnsi="Verdana"/>
          <w:sz w:val="22"/>
          <w:szCs w:val="22"/>
        </w:rPr>
        <w:t>) laudas, por mim rubricadas, a qual, depois de lida e aprovada, segue por todos assinada. Plenário da Câmara Municipal, ao</w:t>
      </w:r>
      <w:r>
        <w:rPr>
          <w:rFonts w:ascii="Verdana" w:hAnsi="Verdana"/>
          <w:sz w:val="22"/>
          <w:szCs w:val="22"/>
        </w:rPr>
        <w:t>s</w:t>
      </w:r>
      <w:r w:rsidRPr="008B66D7">
        <w:rPr>
          <w:rFonts w:ascii="Verdana" w:hAnsi="Verdana"/>
          <w:sz w:val="22"/>
          <w:szCs w:val="22"/>
        </w:rPr>
        <w:t xml:space="preserve"> </w:t>
      </w:r>
      <w:r w:rsidR="0076210B">
        <w:rPr>
          <w:rFonts w:ascii="Verdana" w:hAnsi="Verdana"/>
          <w:sz w:val="22"/>
          <w:szCs w:val="22"/>
        </w:rPr>
        <w:t>10</w:t>
      </w:r>
      <w:r w:rsidRPr="008B66D7">
        <w:rPr>
          <w:rFonts w:ascii="Verdana" w:hAnsi="Verdana"/>
          <w:sz w:val="22"/>
          <w:szCs w:val="22"/>
        </w:rPr>
        <w:t xml:space="preserve"> (</w:t>
      </w:r>
      <w:r w:rsidR="0076210B">
        <w:rPr>
          <w:rFonts w:ascii="Verdana" w:hAnsi="Verdana"/>
          <w:sz w:val="22"/>
          <w:szCs w:val="22"/>
        </w:rPr>
        <w:t>dez</w:t>
      </w:r>
      <w:r w:rsidRPr="008B66D7">
        <w:rPr>
          <w:rFonts w:ascii="Verdana" w:hAnsi="Verdana"/>
          <w:sz w:val="22"/>
          <w:szCs w:val="22"/>
        </w:rPr>
        <w:t xml:space="preserve">) dia do mês de </w:t>
      </w:r>
      <w:r w:rsidR="0076210B">
        <w:rPr>
          <w:rFonts w:ascii="Verdana" w:hAnsi="Verdana"/>
          <w:sz w:val="22"/>
          <w:szCs w:val="22"/>
        </w:rPr>
        <w:t>novem</w:t>
      </w:r>
      <w:r>
        <w:rPr>
          <w:rFonts w:ascii="Verdana" w:hAnsi="Verdana"/>
          <w:sz w:val="22"/>
          <w:szCs w:val="22"/>
        </w:rPr>
        <w:t>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00128B25" w14:textId="49C48675" w:rsidR="002E66DA" w:rsidRDefault="002E66DA" w:rsidP="002E66DA">
      <w:pPr>
        <w:spacing w:line="360" w:lineRule="auto"/>
        <w:jc w:val="both"/>
        <w:rPr>
          <w:rFonts w:ascii="Verdana" w:hAnsi="Verdana"/>
          <w:sz w:val="22"/>
          <w:szCs w:val="22"/>
        </w:rPr>
      </w:pPr>
      <w:r>
        <w:rPr>
          <w:rFonts w:ascii="Verdana" w:hAnsi="Verdana"/>
          <w:sz w:val="22"/>
          <w:szCs w:val="22"/>
        </w:rPr>
        <w:t xml:space="preserve"> </w:t>
      </w:r>
    </w:p>
    <w:p w14:paraId="1367173D" w14:textId="77777777" w:rsidR="0076210B" w:rsidRDefault="0076210B" w:rsidP="002E66DA">
      <w:pPr>
        <w:spacing w:line="360" w:lineRule="auto"/>
        <w:jc w:val="both"/>
        <w:rPr>
          <w:rFonts w:ascii="Verdana" w:hAnsi="Verdana"/>
          <w:sz w:val="22"/>
          <w:szCs w:val="22"/>
        </w:rPr>
      </w:pPr>
    </w:p>
    <w:p w14:paraId="17AECF04" w14:textId="77777777" w:rsidR="002E66DA" w:rsidRDefault="002E66DA" w:rsidP="002E66DA">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28488F84" w14:textId="77777777" w:rsidR="002E66DA" w:rsidRPr="00825AD5" w:rsidRDefault="002E66DA" w:rsidP="002E66DA">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02B6843D" w14:textId="77777777" w:rsidR="002E66DA" w:rsidRPr="00825AD5" w:rsidRDefault="002E66DA" w:rsidP="002E66DA">
      <w:pPr>
        <w:jc w:val="center"/>
        <w:rPr>
          <w:rFonts w:ascii="Verdana" w:hAnsi="Verdana" w:cs="Tahoma"/>
          <w:b/>
          <w:bCs/>
        </w:rPr>
      </w:pPr>
    </w:p>
    <w:p w14:paraId="2EFBBE00" w14:textId="77777777" w:rsidR="002E66DA" w:rsidRDefault="002E66DA" w:rsidP="002E66DA">
      <w:pPr>
        <w:rPr>
          <w:rFonts w:ascii="Verdana" w:hAnsi="Verdana" w:cs="Tahoma"/>
          <w:b/>
          <w:bCs/>
        </w:rPr>
      </w:pPr>
      <w:r w:rsidRPr="00825AD5">
        <w:rPr>
          <w:rFonts w:ascii="Verdana" w:hAnsi="Verdana" w:cs="Tahoma"/>
          <w:b/>
          <w:bCs/>
        </w:rPr>
        <w:t xml:space="preserve">     </w:t>
      </w:r>
    </w:p>
    <w:p w14:paraId="0AB4D56E" w14:textId="77777777" w:rsidR="002E66DA" w:rsidRPr="00825AD5" w:rsidRDefault="002E66DA" w:rsidP="002E66DA">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566C95C1" w14:textId="77777777" w:rsidR="002E66DA" w:rsidRPr="00825AD5" w:rsidRDefault="002E66DA" w:rsidP="002E66DA">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1EBA012E" w14:textId="77777777" w:rsidR="002E66DA" w:rsidRPr="00825AD5" w:rsidRDefault="002E66DA" w:rsidP="002E66DA">
      <w:pPr>
        <w:jc w:val="center"/>
        <w:rPr>
          <w:rFonts w:ascii="Verdana" w:hAnsi="Verdana" w:cs="Tahoma"/>
          <w:b/>
          <w:bCs/>
        </w:rPr>
      </w:pPr>
    </w:p>
    <w:p w14:paraId="60CC030C" w14:textId="77777777" w:rsidR="002E66DA" w:rsidRPr="00825AD5" w:rsidRDefault="002E66DA" w:rsidP="002E66DA">
      <w:pPr>
        <w:jc w:val="center"/>
        <w:rPr>
          <w:rFonts w:ascii="Verdana" w:hAnsi="Verdana" w:cs="Tahoma"/>
          <w:b/>
          <w:bCs/>
        </w:rPr>
      </w:pPr>
    </w:p>
    <w:p w14:paraId="0D9DCC30" w14:textId="77777777" w:rsidR="002E66DA" w:rsidRPr="00825AD5" w:rsidRDefault="002E66DA" w:rsidP="002E66DA">
      <w:pPr>
        <w:jc w:val="center"/>
        <w:rPr>
          <w:rFonts w:ascii="Verdana" w:hAnsi="Verdana" w:cs="Tahoma"/>
          <w:b/>
          <w:bCs/>
        </w:rPr>
      </w:pPr>
    </w:p>
    <w:p w14:paraId="79AF0555" w14:textId="77777777" w:rsidR="002E66DA" w:rsidRPr="00825AD5" w:rsidRDefault="002E66DA" w:rsidP="002E66DA">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4A6C7B0D" w14:textId="77777777" w:rsidR="002E66DA" w:rsidRPr="00825AD5" w:rsidRDefault="002E66DA" w:rsidP="002E66DA">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3EB96E3A" w14:textId="77777777" w:rsidR="002E66DA" w:rsidRPr="00825AD5" w:rsidRDefault="002E66DA" w:rsidP="002E66DA">
      <w:pPr>
        <w:jc w:val="center"/>
      </w:pPr>
    </w:p>
    <w:p w14:paraId="6AC66C01" w14:textId="77777777" w:rsidR="002E66DA" w:rsidRPr="00825AD5" w:rsidRDefault="002E66DA" w:rsidP="002E66DA">
      <w:pPr>
        <w:jc w:val="center"/>
        <w:rPr>
          <w:rFonts w:ascii="Verdana" w:hAnsi="Verdana"/>
        </w:rPr>
      </w:pPr>
    </w:p>
    <w:p w14:paraId="592A4066" w14:textId="77777777" w:rsidR="002E66DA" w:rsidRPr="00825AD5" w:rsidRDefault="002E66DA" w:rsidP="002E66DA">
      <w:pPr>
        <w:jc w:val="center"/>
        <w:rPr>
          <w:rFonts w:ascii="Verdana" w:hAnsi="Verdana" w:cs="Tahoma"/>
          <w:b/>
          <w:bCs/>
        </w:rPr>
      </w:pPr>
    </w:p>
    <w:p w14:paraId="44F56165" w14:textId="77777777" w:rsidR="002E66DA" w:rsidRPr="00825AD5" w:rsidRDefault="002E66DA" w:rsidP="002E66DA">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14A63F74" w14:textId="77777777" w:rsidR="002E66DA" w:rsidRPr="00825AD5" w:rsidRDefault="002E66DA" w:rsidP="002E66DA">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48DCFDDC" w14:textId="77777777" w:rsidR="002E66DA" w:rsidRPr="00825AD5" w:rsidRDefault="002E66DA" w:rsidP="002E66DA">
      <w:pPr>
        <w:jc w:val="center"/>
        <w:rPr>
          <w:rFonts w:ascii="Verdana" w:hAnsi="Verdana" w:cs="Tahoma"/>
          <w:b/>
          <w:bCs/>
        </w:rPr>
      </w:pPr>
    </w:p>
    <w:p w14:paraId="6103CE04" w14:textId="77777777" w:rsidR="002E66DA" w:rsidRPr="00825AD5" w:rsidRDefault="002E66DA" w:rsidP="002E66DA">
      <w:pPr>
        <w:jc w:val="center"/>
        <w:rPr>
          <w:rFonts w:ascii="Verdana" w:hAnsi="Verdana"/>
        </w:rPr>
      </w:pPr>
    </w:p>
    <w:p w14:paraId="6A035B46" w14:textId="77777777" w:rsidR="002E66DA" w:rsidRPr="00825AD5" w:rsidRDefault="002E66DA" w:rsidP="002E66DA">
      <w:pPr>
        <w:jc w:val="center"/>
        <w:rPr>
          <w:rFonts w:ascii="Verdana" w:hAnsi="Verdana" w:cs="Tahoma"/>
          <w:b/>
          <w:bCs/>
        </w:rPr>
      </w:pPr>
    </w:p>
    <w:p w14:paraId="1DD174E2" w14:textId="77777777" w:rsidR="002E66DA" w:rsidRPr="00825AD5" w:rsidRDefault="002E66DA" w:rsidP="002E66DA">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077DBD86" w14:textId="77777777" w:rsidR="002E66DA" w:rsidRPr="00825AD5" w:rsidRDefault="002E66DA" w:rsidP="002E66DA">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7DDC72BA" w14:textId="77777777" w:rsidR="002E66DA" w:rsidRPr="00825AD5" w:rsidRDefault="002E66DA" w:rsidP="002E66DA">
      <w:pPr>
        <w:jc w:val="center"/>
      </w:pPr>
    </w:p>
    <w:p w14:paraId="28129D10" w14:textId="77777777" w:rsidR="002E66DA" w:rsidRPr="00825AD5" w:rsidRDefault="002E66DA" w:rsidP="002E66DA">
      <w:pPr>
        <w:jc w:val="center"/>
        <w:rPr>
          <w:rFonts w:ascii="Verdana" w:hAnsi="Verdana"/>
          <w:b/>
        </w:rPr>
      </w:pPr>
    </w:p>
    <w:p w14:paraId="6D202582" w14:textId="77777777" w:rsidR="002E66DA" w:rsidRPr="00825AD5" w:rsidRDefault="002E66DA" w:rsidP="002E66DA">
      <w:pPr>
        <w:jc w:val="center"/>
        <w:rPr>
          <w:b/>
        </w:rPr>
      </w:pPr>
      <w:r w:rsidRPr="00825AD5">
        <w:rPr>
          <w:rFonts w:ascii="Verdana" w:hAnsi="Verdana"/>
          <w:b/>
        </w:rPr>
        <w:t>Sebastião de Faria Gomes</w:t>
      </w:r>
    </w:p>
    <w:p w14:paraId="054BDCFF" w14:textId="77777777" w:rsidR="002E66DA" w:rsidRPr="00825AD5" w:rsidRDefault="002E66DA" w:rsidP="002E66DA">
      <w:pPr>
        <w:jc w:val="center"/>
      </w:pPr>
      <w:r w:rsidRPr="00825AD5">
        <w:rPr>
          <w:rFonts w:ascii="Verdana" w:hAnsi="Verdana"/>
          <w:b/>
        </w:rPr>
        <w:t>Vereador</w:t>
      </w:r>
    </w:p>
    <w:sectPr w:rsidR="002E66DA" w:rsidRPr="00825AD5" w:rsidSect="005D1310">
      <w:headerReference w:type="default" r:id="rId7"/>
      <w:footerReference w:type="default" r:id="rId8"/>
      <w:pgSz w:w="11906" w:h="16838"/>
      <w:pgMar w:top="1418"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6F19C" w14:textId="77777777" w:rsidR="00000000" w:rsidRDefault="00FD468A">
      <w:r>
        <w:separator/>
      </w:r>
    </w:p>
  </w:endnote>
  <w:endnote w:type="continuationSeparator" w:id="0">
    <w:p w14:paraId="3DB24D44" w14:textId="77777777" w:rsidR="00000000" w:rsidRDefault="00FD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2214" w14:textId="77777777" w:rsidR="00161A4D" w:rsidRDefault="0076210B">
    <w:pPr>
      <w:pStyle w:val="Rodap"/>
    </w:pPr>
    <w:r>
      <w:rPr>
        <w:noProof/>
        <w:lang w:eastAsia="pt-BR"/>
      </w:rPr>
      <w:drawing>
        <wp:anchor distT="0" distB="0" distL="114300" distR="114300" simplePos="0" relativeHeight="251660288" behindDoc="0" locked="0" layoutInCell="1" allowOverlap="1" wp14:anchorId="360DDB2A" wp14:editId="4C9DB2E6">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E5E5F" w14:textId="77777777" w:rsidR="00000000" w:rsidRDefault="00FD468A">
      <w:r>
        <w:separator/>
      </w:r>
    </w:p>
  </w:footnote>
  <w:footnote w:type="continuationSeparator" w:id="0">
    <w:p w14:paraId="0A378F43" w14:textId="77777777" w:rsidR="00000000" w:rsidRDefault="00FD4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98B1" w14:textId="77777777" w:rsidR="00161A4D" w:rsidRDefault="0076210B">
    <w:pPr>
      <w:pStyle w:val="Cabealho"/>
    </w:pPr>
    <w:r>
      <w:rPr>
        <w:noProof/>
        <w:lang w:eastAsia="pt-BR"/>
      </w:rPr>
      <w:drawing>
        <wp:anchor distT="0" distB="0" distL="114300" distR="114300" simplePos="0" relativeHeight="251659264" behindDoc="0" locked="0" layoutInCell="1" allowOverlap="1" wp14:anchorId="06D4082E" wp14:editId="0F4A7241">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DA"/>
    <w:rsid w:val="00217FE8"/>
    <w:rsid w:val="002E66DA"/>
    <w:rsid w:val="0076210B"/>
    <w:rsid w:val="00BA7A52"/>
    <w:rsid w:val="00FD46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DA"/>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2E66DA"/>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2E66DA"/>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2E66DA"/>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2E66DA"/>
  </w:style>
  <w:style w:type="paragraph" w:styleId="Rodap">
    <w:name w:val="footer"/>
    <w:basedOn w:val="Normal"/>
    <w:link w:val="RodapChar"/>
    <w:uiPriority w:val="99"/>
    <w:unhideWhenUsed/>
    <w:rsid w:val="002E66DA"/>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2E66DA"/>
  </w:style>
  <w:style w:type="paragraph" w:styleId="Corpodetexto2">
    <w:name w:val="Body Text 2"/>
    <w:basedOn w:val="Normal"/>
    <w:link w:val="Corpodetexto2Char"/>
    <w:rsid w:val="002E66DA"/>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2E66DA"/>
    <w:rPr>
      <w:rFonts w:eastAsia="Times New Roman" w:cs="Times New Roman"/>
      <w:b/>
      <w:bCs/>
      <w:sz w:val="20"/>
      <w:szCs w:val="24"/>
      <w:shd w:val="clear" w:color="auto" w:fill="E0E0E0"/>
      <w:lang w:val="x-none" w:eastAsia="pt-BR"/>
    </w:rPr>
  </w:style>
  <w:style w:type="paragraph" w:styleId="Textodebalo">
    <w:name w:val="Balloon Text"/>
    <w:basedOn w:val="Normal"/>
    <w:link w:val="TextodebaloChar"/>
    <w:uiPriority w:val="99"/>
    <w:semiHidden/>
    <w:unhideWhenUsed/>
    <w:rsid w:val="0076210B"/>
    <w:rPr>
      <w:rFonts w:ascii="Segoe UI" w:hAnsi="Segoe UI" w:cs="Segoe UI"/>
      <w:sz w:val="18"/>
      <w:szCs w:val="18"/>
    </w:rPr>
  </w:style>
  <w:style w:type="character" w:customStyle="1" w:styleId="TextodebaloChar">
    <w:name w:val="Texto de balão Char"/>
    <w:basedOn w:val="Fontepargpadro"/>
    <w:link w:val="Textodebalo"/>
    <w:uiPriority w:val="99"/>
    <w:semiHidden/>
    <w:rsid w:val="0076210B"/>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DA"/>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2E66DA"/>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2E66DA"/>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2E66DA"/>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2E66DA"/>
  </w:style>
  <w:style w:type="paragraph" w:styleId="Rodap">
    <w:name w:val="footer"/>
    <w:basedOn w:val="Normal"/>
    <w:link w:val="RodapChar"/>
    <w:uiPriority w:val="99"/>
    <w:unhideWhenUsed/>
    <w:rsid w:val="002E66DA"/>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2E66DA"/>
  </w:style>
  <w:style w:type="paragraph" w:styleId="Corpodetexto2">
    <w:name w:val="Body Text 2"/>
    <w:basedOn w:val="Normal"/>
    <w:link w:val="Corpodetexto2Char"/>
    <w:rsid w:val="002E66DA"/>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2E66DA"/>
    <w:rPr>
      <w:rFonts w:eastAsia="Times New Roman" w:cs="Times New Roman"/>
      <w:b/>
      <w:bCs/>
      <w:sz w:val="20"/>
      <w:szCs w:val="24"/>
      <w:shd w:val="clear" w:color="auto" w:fill="E0E0E0"/>
      <w:lang w:val="x-none" w:eastAsia="pt-BR"/>
    </w:rPr>
  </w:style>
  <w:style w:type="paragraph" w:styleId="Textodebalo">
    <w:name w:val="Balloon Text"/>
    <w:basedOn w:val="Normal"/>
    <w:link w:val="TextodebaloChar"/>
    <w:uiPriority w:val="99"/>
    <w:semiHidden/>
    <w:unhideWhenUsed/>
    <w:rsid w:val="0076210B"/>
    <w:rPr>
      <w:rFonts w:ascii="Segoe UI" w:hAnsi="Segoe UI" w:cs="Segoe UI"/>
      <w:sz w:val="18"/>
      <w:szCs w:val="18"/>
    </w:rPr>
  </w:style>
  <w:style w:type="character" w:customStyle="1" w:styleId="TextodebaloChar">
    <w:name w:val="Texto de balão Char"/>
    <w:basedOn w:val="Fontepargpadro"/>
    <w:link w:val="Textodebalo"/>
    <w:uiPriority w:val="99"/>
    <w:semiHidden/>
    <w:rsid w:val="0076210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1087</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Eduardo</cp:lastModifiedBy>
  <cp:revision>2</cp:revision>
  <cp:lastPrinted>2020-11-09T15:56:00Z</cp:lastPrinted>
  <dcterms:created xsi:type="dcterms:W3CDTF">2020-11-09T15:34:00Z</dcterms:created>
  <dcterms:modified xsi:type="dcterms:W3CDTF">2020-11-10T21:14:00Z</dcterms:modified>
</cp:coreProperties>
</file>